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1B" w:rsidRP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Hodnocení </w:t>
      </w:r>
      <w:r w:rsidR="006C4919">
        <w:rPr>
          <w:b/>
          <w:sz w:val="32"/>
        </w:rPr>
        <w:t>diplomové</w:t>
      </w:r>
      <w:r w:rsidRPr="0090541B">
        <w:rPr>
          <w:b/>
          <w:sz w:val="32"/>
        </w:rPr>
        <w:t xml:space="preserve"> práce</w:t>
      </w:r>
    </w:p>
    <w:p w:rsidR="0090541B" w:rsidRDefault="0090541B" w:rsidP="0090541B">
      <w:pPr>
        <w:jc w:val="center"/>
        <w:rPr>
          <w:b/>
          <w:sz w:val="32"/>
        </w:rPr>
      </w:pPr>
      <w:r w:rsidRPr="0090541B">
        <w:rPr>
          <w:b/>
          <w:sz w:val="32"/>
        </w:rPr>
        <w:t xml:space="preserve">Posudek </w:t>
      </w:r>
      <w:sdt>
        <w:sdtPr>
          <w:rPr>
            <w:b/>
            <w:sz w:val="32"/>
          </w:rPr>
          <w:alias w:val="vyberte roli"/>
          <w:tag w:val="vyberte roli"/>
          <w:id w:val="-2090226391"/>
          <w:lock w:val="sdtLocked"/>
          <w:placeholder>
            <w:docPart w:val="347DB4A9CA014C65AD2E5E55A715FDB1"/>
          </w:placeholder>
          <w:comboBox>
            <w:listItem w:displayText="vedoucí" w:value="vedoucí"/>
            <w:listItem w:displayText="vedoucího" w:value="vedoucího"/>
            <w:listItem w:displayText="oponentky" w:value="oponentky"/>
            <w:listItem w:displayText="oponenta" w:value="oponenta"/>
          </w:comboBox>
        </w:sdtPr>
        <w:sdtEndPr/>
        <w:sdtContent>
          <w:r w:rsidR="006C7138">
            <w:rPr>
              <w:b/>
              <w:sz w:val="32"/>
            </w:rPr>
            <w:t>vedoucíh</w:t>
          </w:r>
          <w:r w:rsidR="00780BC4">
            <w:rPr>
              <w:b/>
              <w:sz w:val="32"/>
            </w:rPr>
            <w:t>o</w:t>
          </w:r>
        </w:sdtContent>
      </w:sdt>
    </w:p>
    <w:p w:rsidR="00780BC4" w:rsidRPr="00780BC4" w:rsidRDefault="00780BC4" w:rsidP="0090541B">
      <w:pPr>
        <w:jc w:val="center"/>
        <w:rPr>
          <w:b/>
        </w:rPr>
      </w:pPr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JMÉNO STUDUJÍCÍHO: </w:t>
      </w:r>
      <w:sdt>
        <w:sdtPr>
          <w:rPr>
            <w:rStyle w:val="Styl17"/>
          </w:rPr>
          <w:alias w:val="uveďte jméno a příjmení autora/autorky"/>
          <w:tag w:val="uveďte jméno a příjmení autora/autorky"/>
          <w:id w:val="-1819182348"/>
          <w:lock w:val="sdtLocked"/>
          <w:placeholder>
            <w:docPart w:val="351A50F16F524FED9C5DF1BCABCFA64D"/>
          </w:placeholder>
        </w:sdtPr>
        <w:sdtEndPr>
          <w:rPr>
            <w:rStyle w:val="Standardnpsmoodstavce"/>
            <w:b w:val="0"/>
          </w:rPr>
        </w:sdtEndPr>
        <w:sdtContent>
          <w:r w:rsidR="00E6725A">
            <w:t>Vendula Benešová</w:t>
          </w:r>
        </w:sdtContent>
      </w:sdt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75506">
        <w:t xml:space="preserve">NÁZEV PRÁCE: </w:t>
      </w:r>
      <w:sdt>
        <w:sdtPr>
          <w:alias w:val="uveďte plný název práce"/>
          <w:tag w:val="uveďte plný název práce"/>
          <w:id w:val="-1043673569"/>
          <w:lock w:val="sdtLocked"/>
          <w:placeholder>
            <w:docPart w:val="BD2940FA402742BEA7FD317012F6806F"/>
          </w:placeholder>
        </w:sdtPr>
        <w:sdtEndPr/>
        <w:sdtContent>
          <w:r w:rsidR="007E70FE" w:rsidRPr="007E70FE">
            <w:t>Geopolitický význam a vývoj Kašmíru</w:t>
          </w:r>
        </w:sdtContent>
      </w:sdt>
    </w:p>
    <w:p w:rsidR="006C7138" w:rsidRPr="00875506" w:rsidRDefault="006C7138" w:rsidP="00875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 w:rsidRPr="00875506">
        <w:t>HODNOTIL(A):</w:t>
      </w:r>
      <w:proofErr w:type="gramEnd"/>
      <w:r w:rsidRPr="00875506">
        <w:t xml:space="preserve"> </w:t>
      </w:r>
      <w:sdt>
        <w:sdtPr>
          <w:rPr>
            <w:rStyle w:val="Styl21"/>
          </w:rPr>
          <w:alias w:val="uveďte své jméno včetně akademických titulů"/>
          <w:tag w:val="uveďte své jméno včetně akademických titulů"/>
          <w:id w:val="-1201474817"/>
          <w:lock w:val="sdtLocked"/>
          <w:placeholder>
            <w:docPart w:val="CD1BC4C4098B41149DD8A47CC413F1FF"/>
          </w:placeholder>
        </w:sdtPr>
        <w:sdtEndPr>
          <w:rPr>
            <w:rStyle w:val="Standardnpsmoodstavce"/>
            <w:i w:val="0"/>
          </w:rPr>
        </w:sdtEndPr>
        <w:sdtContent>
          <w:r w:rsidR="007E70FE">
            <w:rPr>
              <w:rStyle w:val="Styl21"/>
            </w:rPr>
            <w:t>Dr. David Šanc</w:t>
          </w:r>
        </w:sdtContent>
      </w:sdt>
    </w:p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1. CÍL PRÁCE</w:t>
      </w:r>
      <w:r w:rsidR="006C4919">
        <w:rPr>
          <w:b/>
        </w:rPr>
        <w:t xml:space="preserve"> A METODOLOGIE</w:t>
      </w:r>
    </w:p>
    <w:p w:rsidR="00156D3B" w:rsidRPr="00875506" w:rsidRDefault="00156D3B" w:rsidP="0008094C">
      <w:pPr>
        <w:pStyle w:val="Odstavecseseznamem"/>
        <w:numPr>
          <w:ilvl w:val="0"/>
          <w:numId w:val="1"/>
        </w:numPr>
        <w:ind w:left="426"/>
      </w:pPr>
      <w:r w:rsidRPr="00875506">
        <w:t xml:space="preserve">Cíl práce </w:t>
      </w:r>
      <w:r w:rsidR="006B453E">
        <w:t>je</w:t>
      </w:r>
      <w:r w:rsidRPr="00875506">
        <w:t xml:space="preserve"> </w:t>
      </w:r>
      <w:r w:rsidR="0084207E">
        <w:t xml:space="preserve">explicitně a srozumitelně </w:t>
      </w:r>
      <w:r w:rsidRPr="00875506">
        <w:t>stanoven:</w:t>
      </w:r>
      <w:r w:rsidR="0094330B">
        <w:t xml:space="preserve"> </w:t>
      </w:r>
      <w:sdt>
        <w:sdtPr>
          <w:rPr>
            <w:rStyle w:val="Styl3"/>
          </w:rPr>
          <w:alias w:val="vyberte hodnocení"/>
          <w:tag w:val="vyberte hodnocení"/>
          <w:id w:val="-424959681"/>
          <w:lock w:val="sdtLocked"/>
          <w:placeholder>
            <w:docPart w:val="A725BAFE011D416B98B7374B914D2780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3"/>
            </w:rPr>
            <w:t>ano</w:t>
          </w:r>
        </w:sdtContent>
      </w:sdt>
    </w:p>
    <w:p w:rsidR="006C4919" w:rsidRDefault="006C4919" w:rsidP="006C4919">
      <w:pPr>
        <w:pStyle w:val="Odstavecseseznamem"/>
        <w:numPr>
          <w:ilvl w:val="0"/>
          <w:numId w:val="1"/>
        </w:numPr>
        <w:ind w:left="426"/>
      </w:pPr>
      <w:r>
        <w:t>Náročnost cíle práce je přiměřená navazujícímu magisterskému stupni studia</w:t>
      </w:r>
      <w:r w:rsidRPr="00875506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451222721"/>
          <w:placeholder>
            <w:docPart w:val="39CEAE6BD6E4487FA486A11C833D04DA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4"/>
            </w:rPr>
            <w:t>ano</w:t>
          </w:r>
        </w:sdtContent>
      </w:sdt>
    </w:p>
    <w:p w:rsidR="006C4919" w:rsidRDefault="006B453E" w:rsidP="00780BC4">
      <w:pPr>
        <w:pStyle w:val="Odstavecseseznamem"/>
        <w:numPr>
          <w:ilvl w:val="0"/>
          <w:numId w:val="1"/>
        </w:numPr>
        <w:ind w:left="426"/>
      </w:pPr>
      <w:r>
        <w:t>Teoretický rámec a klíčové pojmy jsou řádně</w:t>
      </w:r>
      <w:r w:rsidR="006C4919">
        <w:t xml:space="preserve"> vymezen</w:t>
      </w:r>
      <w:r>
        <w:t>y</w:t>
      </w:r>
      <w:r w:rsidR="006C4919">
        <w:t xml:space="preserve">: </w:t>
      </w:r>
      <w:sdt>
        <w:sdtPr>
          <w:rPr>
            <w:rStyle w:val="Styl4"/>
          </w:rPr>
          <w:alias w:val="vyberte hodnocení"/>
          <w:tag w:val="vyberte hodnocení"/>
          <w:id w:val="-1161309547"/>
          <w:placeholder>
            <w:docPart w:val="192DBCCB09DB46E8AB530180BB7F2DF6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4"/>
            </w:rPr>
            <w:t>ano</w:t>
          </w:r>
        </w:sdtContent>
      </w:sdt>
    </w:p>
    <w:p w:rsidR="006C4919" w:rsidRDefault="006C4919" w:rsidP="00780BC4">
      <w:pPr>
        <w:pStyle w:val="Odstavecseseznamem"/>
        <w:numPr>
          <w:ilvl w:val="0"/>
          <w:numId w:val="1"/>
        </w:numPr>
        <w:ind w:left="426"/>
      </w:pPr>
      <w:r>
        <w:t xml:space="preserve">Způsoby získání a zpracování dat </w:t>
      </w:r>
      <w:r w:rsidR="006B453E">
        <w:t>jsou</w:t>
      </w:r>
      <w:r>
        <w:t xml:space="preserve"> náležitě vysvětleny: </w:t>
      </w:r>
      <w:sdt>
        <w:sdtPr>
          <w:rPr>
            <w:rStyle w:val="Styl4"/>
          </w:rPr>
          <w:alias w:val="vyberte hodnocení"/>
          <w:tag w:val="vyberte hodnocení"/>
          <w:id w:val="173620694"/>
          <w:placeholder>
            <w:docPart w:val="7063974AA8854EE6896A08E3EA32FB6E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4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-1129320690"/>
        <w:lock w:val="sdtLocked"/>
        <w:placeholder>
          <w:docPart w:val="E8F68F5218034E39B3721F3EB6CA2CDA"/>
        </w:placeholder>
        <w:showingPlcHdr/>
      </w:sdtPr>
      <w:sdtEndPr/>
      <w:sdtContent>
        <w:p w:rsidR="00156D3B" w:rsidRPr="00875506" w:rsidRDefault="00D96991" w:rsidP="006C7138">
          <w:r w:rsidRPr="00D96991">
            <w:t>…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2. OBSAHOVÉ ZPRACOVÁNÍ</w:t>
      </w:r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Stanovený cíl </w:t>
      </w:r>
      <w:r w:rsidRPr="00875506">
        <w:t xml:space="preserve">práce byl naplněn: </w:t>
      </w:r>
      <w:sdt>
        <w:sdtPr>
          <w:rPr>
            <w:rStyle w:val="Styl6"/>
          </w:rPr>
          <w:alias w:val="vyberte hodnocení"/>
          <w:tag w:val="vyberte hodnocení"/>
          <w:id w:val="243066386"/>
          <w:placeholder>
            <w:docPart w:val="625941DBD47A4919A8B61887CD68A167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6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Práce má strukturu reflektující cíl práce, jednotlivé části práce na sebe logicky navazují: </w:t>
      </w:r>
      <w:sdt>
        <w:sdtPr>
          <w:rPr>
            <w:rStyle w:val="Styl7"/>
          </w:rPr>
          <w:alias w:val="vyberte hodnocení"/>
          <w:tag w:val="vyberte hodnocení"/>
          <w:id w:val="-1216583198"/>
          <w:placeholder>
            <w:docPart w:val="23A8B8636B854F2C8C9DD2AB60CB56BA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7"/>
            </w:rPr>
            <w:t>ano</w:t>
          </w:r>
        </w:sdtContent>
      </w:sdt>
    </w:p>
    <w:p w:rsidR="006C7138" w:rsidRDefault="006C4919" w:rsidP="0008094C">
      <w:pPr>
        <w:pStyle w:val="Odstavecseseznamem"/>
        <w:numPr>
          <w:ilvl w:val="0"/>
          <w:numId w:val="2"/>
        </w:numPr>
        <w:ind w:left="426"/>
      </w:pPr>
      <w:r>
        <w:t>Kvalita argumentace a hloubka analýzy</w:t>
      </w:r>
      <w:r w:rsidR="00EF55D4">
        <w:t xml:space="preserve"> </w:t>
      </w:r>
      <w:r>
        <w:t>odpovídají</w:t>
      </w:r>
      <w:r w:rsidR="00156D3B" w:rsidRPr="00875506">
        <w:t xml:space="preserve"> úrovni </w:t>
      </w:r>
      <w:r>
        <w:t>diplomové</w:t>
      </w:r>
      <w:r w:rsidR="00156D3B" w:rsidRPr="00875506">
        <w:t xml:space="preserve"> práce:</w:t>
      </w:r>
      <w:r w:rsidR="00EF55D4">
        <w:t xml:space="preserve"> </w:t>
      </w:r>
      <w:sdt>
        <w:sdtPr>
          <w:rPr>
            <w:rStyle w:val="Styl19"/>
          </w:rPr>
          <w:alias w:val="vyberte hodnocení"/>
          <w:tag w:val="vyberte hodnocení"/>
          <w:id w:val="-224461552"/>
          <w:placeholder>
            <w:docPart w:val="35AFDE6D8B0F43E4B5A1F06B0C3EF889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19"/>
            </w:rPr>
            <w:t>ano</w:t>
          </w:r>
        </w:sdtContent>
      </w:sdt>
    </w:p>
    <w:p w:rsidR="00EF55D4" w:rsidRDefault="00EF55D4" w:rsidP="00EF55D4">
      <w:pPr>
        <w:pStyle w:val="Odstavecseseznamem"/>
        <w:numPr>
          <w:ilvl w:val="0"/>
          <w:numId w:val="2"/>
        </w:numPr>
        <w:ind w:left="426"/>
      </w:pPr>
      <w:r>
        <w:t xml:space="preserve">Závěry práce jsou založeny na dostatečně podrobné argumentaci: </w:t>
      </w:r>
      <w:sdt>
        <w:sdtPr>
          <w:rPr>
            <w:rStyle w:val="Styl9"/>
          </w:rPr>
          <w:alias w:val="vyberte hodnocení"/>
          <w:tag w:val="vyberte hodnocení"/>
          <w:id w:val="-1021309695"/>
          <w:placeholder>
            <w:docPart w:val="5D042B31779B47F0A2CA96EAC17D2920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9"/>
            </w:rPr>
            <w:t>ano</w:t>
          </w:r>
        </w:sdtContent>
      </w:sdt>
    </w:p>
    <w:p w:rsidR="00780BC4" w:rsidRDefault="00780BC4" w:rsidP="0008094C">
      <w:pPr>
        <w:pStyle w:val="Odstavecseseznamem"/>
        <w:numPr>
          <w:ilvl w:val="0"/>
          <w:numId w:val="2"/>
        </w:numPr>
        <w:ind w:left="426"/>
      </w:pPr>
      <w:r>
        <w:t>Práce vychází z </w:t>
      </w:r>
      <w:r w:rsidR="004F579D">
        <w:t>adekvátního</w:t>
      </w:r>
      <w:r>
        <w:t xml:space="preserve"> množství relevantních zdrojů</w:t>
      </w:r>
      <w:r w:rsidR="00EF55D4">
        <w:t xml:space="preserve">: </w:t>
      </w:r>
      <w:sdt>
        <w:sdtPr>
          <w:rPr>
            <w:rStyle w:val="Styl10"/>
          </w:rPr>
          <w:alias w:val="vyberte hodnocení"/>
          <w:tag w:val="vyberte hodnocení"/>
          <w:id w:val="1714309365"/>
          <w:placeholder>
            <w:docPart w:val="F376167794FA4A92BC8B80C1F4AACE8B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10"/>
            </w:rPr>
            <w:t>ano</w:t>
          </w:r>
        </w:sdtContent>
      </w:sdt>
    </w:p>
    <w:p w:rsidR="00E0205A" w:rsidRDefault="00EC29DA" w:rsidP="0008094C">
      <w:pPr>
        <w:pStyle w:val="Odstavecseseznamem"/>
        <w:numPr>
          <w:ilvl w:val="0"/>
          <w:numId w:val="2"/>
        </w:numPr>
        <w:ind w:left="426"/>
      </w:pPr>
      <w:r>
        <w:t xml:space="preserve">Přílohy vhodně doplňují obsah práce: </w:t>
      </w:r>
      <w:sdt>
        <w:sdtPr>
          <w:rPr>
            <w:rStyle w:val="Styl11"/>
          </w:rPr>
          <w:alias w:val="vyberte hodnocení"/>
          <w:tag w:val="vyberte hodnocení"/>
          <w:id w:val="-1740860759"/>
          <w:placeholder>
            <w:docPart w:val="7CE60E6F41DA4666BCD2687A93E0A19D"/>
          </w:placeholder>
          <w:dropDownList>
            <w:listItem w:displayText="práce neobsahuje přílohy" w:value="práce neobsahuje přílohy"/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11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85804549"/>
        <w:lock w:val="sdtLocked"/>
        <w:placeholder>
          <w:docPart w:val="A872DA3858634E3C8A5CE70685EF063D"/>
        </w:placeholder>
        <w:showingPlcHdr/>
      </w:sdtPr>
      <w:sdtEndPr/>
      <w:sdtContent>
        <w:p w:rsidR="00156D3B" w:rsidRPr="00875506" w:rsidRDefault="0008094C" w:rsidP="00687599">
          <w:pPr>
            <w:ind w:left="66"/>
          </w:pPr>
          <w:r w:rsidRPr="00875506">
            <w:rPr>
              <w:rStyle w:val="Zstupntext"/>
            </w:rPr>
            <w:t>…</w:t>
          </w:r>
        </w:p>
      </w:sdtContent>
    </w:sdt>
    <w:p w:rsidR="00156D3B" w:rsidRPr="00875506" w:rsidRDefault="00156D3B" w:rsidP="006C7138"/>
    <w:p w:rsidR="00156D3B" w:rsidRPr="00875506" w:rsidRDefault="006C7138" w:rsidP="00156D3B">
      <w:pPr>
        <w:rPr>
          <w:b/>
        </w:rPr>
      </w:pPr>
      <w:r w:rsidRPr="00875506">
        <w:rPr>
          <w:b/>
        </w:rPr>
        <w:t>3. FORMÁLNÍ ÚPRAVA</w:t>
      </w:r>
      <w:r w:rsidR="001C6F4D" w:rsidRPr="00875506">
        <w:rPr>
          <w:b/>
        </w:rPr>
        <w:t xml:space="preserve"> </w:t>
      </w:r>
    </w:p>
    <w:p w:rsidR="001F359D" w:rsidRPr="00875506" w:rsidRDefault="001F359D" w:rsidP="001F359D">
      <w:pPr>
        <w:pStyle w:val="Odstavecseseznamem"/>
        <w:numPr>
          <w:ilvl w:val="0"/>
          <w:numId w:val="4"/>
        </w:numPr>
        <w:ind w:left="426"/>
      </w:pPr>
      <w:r>
        <w:t xml:space="preserve">Práce </w:t>
      </w:r>
      <w:sdt>
        <w:sdtPr>
          <w:rPr>
            <w:rStyle w:val="Styl20"/>
          </w:rPr>
          <w:alias w:val="vyberte"/>
          <w:tag w:val="vyberte"/>
          <w:id w:val="940117639"/>
          <w:lock w:val="sdtLocked"/>
          <w:placeholder>
            <w:docPart w:val="5AB90D2BB2E74EE999C9FE767BC1E378"/>
          </w:placeholder>
          <w:dropDownList>
            <w:listItem w:displayText="nevykazuje" w:value="nevykazuje"/>
            <w:listItem w:displayText="vykazuje" w:value="vykazuje"/>
          </w:dropDownList>
        </w:sdtPr>
        <w:sdtEndPr>
          <w:rPr>
            <w:rStyle w:val="Styl20"/>
          </w:rPr>
        </w:sdtEndPr>
        <w:sdtContent>
          <w:r>
            <w:rPr>
              <w:rStyle w:val="Styl20"/>
            </w:rPr>
            <w:t>nevykazuje</w:t>
          </w:r>
        </w:sdtContent>
      </w:sdt>
      <w:r>
        <w:t xml:space="preserve"> známky plagiátorství.</w:t>
      </w:r>
    </w:p>
    <w:p w:rsidR="00343208" w:rsidRDefault="00343208" w:rsidP="001F359D">
      <w:pPr>
        <w:pStyle w:val="Odstavecseseznamem"/>
        <w:numPr>
          <w:ilvl w:val="0"/>
          <w:numId w:val="4"/>
        </w:numPr>
        <w:ind w:left="426"/>
      </w:pPr>
      <w:r>
        <w:t>Rozsah textu překračuje minimální stanovenou hranici (</w:t>
      </w:r>
      <w:r w:rsidR="006C4919">
        <w:t>50</w:t>
      </w:r>
      <w:r>
        <w:t xml:space="preserve"> normostran</w:t>
      </w:r>
      <w:r w:rsidR="00214415">
        <w:t xml:space="preserve"> textu</w:t>
      </w:r>
      <w:r>
        <w:t xml:space="preserve">): </w:t>
      </w:r>
      <w:sdt>
        <w:sdtPr>
          <w:rPr>
            <w:rStyle w:val="Styl12"/>
          </w:rPr>
          <w:alias w:val="vyberte hodnocení"/>
          <w:tag w:val="vyberte hodnocení"/>
          <w:id w:val="-1537964457"/>
          <w:placeholder>
            <w:docPart w:val="5347A01105F640B38F9309C7765067EB"/>
          </w:placeholder>
          <w:dropDownList>
            <w:listItem w:displayText="ano" w:value="ano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12"/>
            </w:rPr>
            <w:t>ano</w:t>
          </w:r>
        </w:sdtContent>
      </w:sdt>
    </w:p>
    <w:p w:rsidR="00156D3B" w:rsidRPr="00875506" w:rsidRDefault="00EC29DA" w:rsidP="0008094C">
      <w:pPr>
        <w:pStyle w:val="Odstavecseseznamem"/>
        <w:numPr>
          <w:ilvl w:val="0"/>
          <w:numId w:val="3"/>
        </w:numPr>
        <w:ind w:left="426"/>
      </w:pPr>
      <w:r>
        <w:t>Jazykový projev odpovídá úrovni absolventského textu na vysoké škole:</w:t>
      </w:r>
      <w:r w:rsidR="00214415">
        <w:t xml:space="preserve"> </w:t>
      </w:r>
      <w:sdt>
        <w:sdtPr>
          <w:rPr>
            <w:rStyle w:val="Styl14"/>
          </w:rPr>
          <w:alias w:val="vyberte hodnocení"/>
          <w:tag w:val="vyberte hodnocení"/>
          <w:id w:val="1718629008"/>
          <w:placeholder>
            <w:docPart w:val="13D3C621B06E46669D22C37FFA3087AD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14"/>
            </w:rPr>
            <w:t>ano</w:t>
          </w:r>
        </w:sdtContent>
      </w:sdt>
    </w:p>
    <w:p w:rsidR="00156D3B" w:rsidRPr="00875506" w:rsidRDefault="00AA2C4A" w:rsidP="0008094C">
      <w:pPr>
        <w:pStyle w:val="Odstavecseseznamem"/>
        <w:numPr>
          <w:ilvl w:val="0"/>
          <w:numId w:val="3"/>
        </w:numPr>
        <w:ind w:left="426"/>
      </w:pPr>
      <w:r>
        <w:t>Práce se zdroji</w:t>
      </w:r>
      <w:r w:rsidR="00156D3B" w:rsidRPr="00875506">
        <w:t xml:space="preserve"> </w:t>
      </w:r>
      <w:r w:rsidR="00D96991">
        <w:t>odpovídá standardům akademické práce</w:t>
      </w:r>
      <w:r w:rsidR="00156D3B" w:rsidRPr="00875506">
        <w:t>:</w:t>
      </w:r>
      <w:r w:rsidR="00214415">
        <w:t xml:space="preserve"> </w:t>
      </w:r>
      <w:sdt>
        <w:sdtPr>
          <w:rPr>
            <w:rStyle w:val="Styl15"/>
          </w:rPr>
          <w:alias w:val="vyberte hodnocení"/>
          <w:tag w:val="vyberte hodnocení"/>
          <w:id w:val="-582214814"/>
          <w:placeholder>
            <w:docPart w:val="6D400FB1B2AE4F8EA683A2EFF235812C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15"/>
            </w:rPr>
            <w:t>ano</w:t>
          </w:r>
        </w:sdtContent>
      </w:sdt>
    </w:p>
    <w:p w:rsidR="00156D3B" w:rsidRPr="00875506" w:rsidRDefault="00156D3B" w:rsidP="0008094C">
      <w:pPr>
        <w:pStyle w:val="Odstavecseseznamem"/>
        <w:numPr>
          <w:ilvl w:val="0"/>
          <w:numId w:val="3"/>
        </w:numPr>
        <w:ind w:left="426"/>
      </w:pPr>
      <w:r w:rsidRPr="00875506">
        <w:t>Grafická úprava</w:t>
      </w:r>
      <w:r w:rsidR="00D96991">
        <w:t xml:space="preserve"> textu</w:t>
      </w:r>
      <w:r w:rsidRPr="00875506">
        <w:t xml:space="preserve"> odpovídá </w:t>
      </w:r>
      <w:r w:rsidR="00D96991">
        <w:t xml:space="preserve">stanoveným </w:t>
      </w:r>
      <w:r w:rsidRPr="00875506">
        <w:t>standardům:</w:t>
      </w:r>
      <w:r w:rsidR="00214415">
        <w:t xml:space="preserve"> </w:t>
      </w:r>
      <w:sdt>
        <w:sdtPr>
          <w:rPr>
            <w:rStyle w:val="Styl16"/>
          </w:rPr>
          <w:alias w:val="vyberte hodnocení"/>
          <w:tag w:val="vyberte hodnocení"/>
          <w:id w:val="-2065708747"/>
          <w:placeholder>
            <w:docPart w:val="3E056ED77BC441018FE7E7E03F2B83CC"/>
          </w:placeholder>
          <w:dropDownList>
            <w:listItem w:displayText="ano" w:value="ano"/>
            <w:listItem w:displayText="s výhradami" w:value="s výhradami"/>
            <w:listItem w:displayText="ne" w:value="ne"/>
          </w:dropDownList>
        </w:sdtPr>
        <w:sdtEndPr>
          <w:rPr>
            <w:rStyle w:val="Standardnpsmoodstavce"/>
            <w:b w:val="0"/>
          </w:rPr>
        </w:sdtEndPr>
        <w:sdtContent>
          <w:r w:rsidR="00D3756C">
            <w:rPr>
              <w:rStyle w:val="Styl16"/>
            </w:rPr>
            <w:t>ano</w:t>
          </w:r>
        </w:sdtContent>
      </w:sdt>
    </w:p>
    <w:sdt>
      <w:sdtPr>
        <w:alias w:val="zdůvodněte uvedené hodnocení"/>
        <w:tag w:val="zdůvodněte uvedené hodnocení"/>
        <w:id w:val="1464922750"/>
        <w:lock w:val="sdtLocked"/>
        <w:placeholder>
          <w:docPart w:val="E001DA08DAA941D5A0348BC10C465B67"/>
        </w:placeholder>
        <w:showingPlcHdr/>
      </w:sdtPr>
      <w:sdtEndPr/>
      <w:sdtContent>
        <w:p w:rsidR="006C7138" w:rsidRPr="00875506" w:rsidRDefault="0008094C" w:rsidP="006C7138">
          <w:r w:rsidRPr="00875506">
            <w:rPr>
              <w:rStyle w:val="Zstupntext"/>
            </w:rPr>
            <w:t>…</w:t>
          </w:r>
        </w:p>
      </w:sdtContent>
    </w:sdt>
    <w:p w:rsidR="0008094C" w:rsidRPr="00875506" w:rsidRDefault="0008094C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>4. STRUČNÝ CELKOVÝ KOMENTÁŘ</w:t>
      </w:r>
    </w:p>
    <w:sdt>
      <w:sdtPr>
        <w:alias w:val="shrňte silné a slabé stránky práce, zdůvodněte navrženou známku"/>
        <w:tag w:val="(silné a slabé stránky práce, zdůvodněte navrženou známku"/>
        <w:id w:val="1466160818"/>
        <w:lock w:val="sdtLocked"/>
        <w:placeholder>
          <w:docPart w:val="31C6D1DF8FC349E6B8EB847FB8D6A5FD"/>
        </w:placeholder>
      </w:sdtPr>
      <w:sdtEndPr/>
      <w:sdtContent>
        <w:p w:rsidR="00D3756C" w:rsidRPr="00D3756C" w:rsidRDefault="00D3756C" w:rsidP="00D3756C">
          <w:r w:rsidRPr="00D3756C">
            <w:t>Celkový dojem z práce je velmi dobrý. Autorka problematiku geopolitiky Kašmíru pojala velmi komplexně a zevrubně. Vychází z teoretického konceptu geopolitického ohniska (a obdobných konceptů) a zdařilým způsobem jej aplikuje na Kašmír. Text je logicky vystavěn a nabízí výborný vhled do historie i současnosti geopolitického soupeření mocností v oblasti Kašmíru. Mimo jiné bych vyzdvihl dobře zpracované téma vlivu vnitřní politiky Indie a Pákistánu na situaci v Kašmíru. Text je obsahově i formálně kvalitním příkladem diplomové práce.</w:t>
          </w:r>
        </w:p>
        <w:p w:rsidR="00156D3B" w:rsidRPr="00875506" w:rsidRDefault="003900F6" w:rsidP="006C7138"/>
      </w:sdtContent>
    </w:sdt>
    <w:p w:rsidR="006C7138" w:rsidRPr="00875506" w:rsidRDefault="006C7138" w:rsidP="006C7138"/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5. </w:t>
      </w:r>
      <w:r w:rsidR="00687599">
        <w:rPr>
          <w:b/>
        </w:rPr>
        <w:t>PODNĚTY</w:t>
      </w:r>
      <w:r w:rsidRPr="00875506">
        <w:rPr>
          <w:b/>
        </w:rPr>
        <w:t xml:space="preserve"> K DISKUSI PŘI OBHAJOBĚ</w:t>
      </w:r>
    </w:p>
    <w:sdt>
      <w:sdtPr>
        <w:alias w:val="uveďte jednu až tři otázky či připomínky"/>
        <w:tag w:val="uveďte jednu až tři otázky či připomínky"/>
        <w:id w:val="1891145617"/>
        <w:lock w:val="sdtLocked"/>
        <w:placeholder>
          <w:docPart w:val="81A1F359CA714778A8128251FC146407"/>
        </w:placeholder>
      </w:sdtPr>
      <w:sdtEndPr/>
      <w:sdtContent>
        <w:p w:rsidR="006C7138" w:rsidRPr="00875506" w:rsidRDefault="00D3756C" w:rsidP="006C7138">
          <w:r w:rsidRPr="00D3756C">
            <w:t>Autorka by během obhajoby mohla prezentovat svůj názor na možnosti budoucího vývoje Kašmíru. Je podle ní reálné, že kdy dojde k smírnému vyřešení konfliktu?</w:t>
          </w:r>
        </w:p>
      </w:sdtContent>
    </w:sdt>
    <w:p w:rsidR="0094330B" w:rsidRDefault="0094330B" w:rsidP="006C7138">
      <w:pPr>
        <w:rPr>
          <w:b/>
        </w:rPr>
      </w:pPr>
    </w:p>
    <w:p w:rsidR="006C7138" w:rsidRPr="00875506" w:rsidRDefault="006C7138" w:rsidP="006C7138">
      <w:pPr>
        <w:rPr>
          <w:b/>
        </w:rPr>
      </w:pPr>
      <w:r w:rsidRPr="00875506">
        <w:rPr>
          <w:b/>
        </w:rPr>
        <w:t xml:space="preserve">6. </w:t>
      </w:r>
      <w:r w:rsidR="00FB4780" w:rsidRPr="00875506">
        <w:rPr>
          <w:b/>
        </w:rPr>
        <w:t>NAVRHOVANÁ ZNÁMKA</w:t>
      </w:r>
    </w:p>
    <w:sdt>
      <w:sdtPr>
        <w:alias w:val="vyberte navrhovanou známku"/>
        <w:tag w:val="vyberte navrhovanou známku"/>
        <w:id w:val="1615094523"/>
        <w:placeholder>
          <w:docPart w:val="3F1AEDD89D954865910162585AF27082"/>
        </w:placeholder>
        <w:dropDownList>
          <w:listItem w:displayText="výborně" w:value="výborně"/>
          <w:listItem w:displayText="mezi výborně a velmi dobře" w:value="mezi výborně a velmi dobře"/>
          <w:listItem w:displayText="velmi dobře" w:value="velmi dobře"/>
          <w:listItem w:displayText="mezi velmi dobře a dobře" w:value="mezi velmi dobře a dobře"/>
          <w:listItem w:displayText="dobře" w:value="dobře"/>
          <w:listItem w:displayText="mezi dobře a nevyhověl/a" w:value="mezi dobře a nevyhověl/a"/>
          <w:listItem w:displayText="nevyhověl/a" w:value="nevyhověl/a"/>
        </w:dropDownList>
      </w:sdtPr>
      <w:sdtEndPr/>
      <w:sdtContent>
        <w:p w:rsidR="00FB4780" w:rsidRPr="00875506" w:rsidRDefault="00D3756C" w:rsidP="006C7138">
          <w:r>
            <w:t>výborně</w:t>
          </w:r>
        </w:p>
      </w:sdtContent>
    </w:sdt>
    <w:p w:rsidR="001C6F4D" w:rsidRPr="00875506" w:rsidRDefault="001C6F4D" w:rsidP="006C7138"/>
    <w:p w:rsidR="00FB4780" w:rsidRPr="00875506" w:rsidRDefault="00FB4780" w:rsidP="006C7138">
      <w:pPr>
        <w:rPr>
          <w:b/>
        </w:rPr>
      </w:pPr>
      <w:r w:rsidRPr="00875506">
        <w:rPr>
          <w:b/>
        </w:rPr>
        <w:t>DATUM:</w:t>
      </w:r>
    </w:p>
    <w:sdt>
      <w:sdtPr>
        <w:alias w:val="vyberte datum"/>
        <w:tag w:val="vyberte datum"/>
        <w:id w:val="-559559306"/>
        <w:lock w:val="sdtLocked"/>
        <w:placeholder>
          <w:docPart w:val="57D2F75951E341B2931CF02F1ADFEA9E"/>
        </w:placeholder>
        <w:date w:fullDate="2024-05-03T00:00:00Z">
          <w:dateFormat w:val="d. MMMM yyyy"/>
          <w:lid w:val="cs-CZ"/>
          <w:storeMappedDataAs w:val="dateTime"/>
          <w:calendar w:val="gregorian"/>
        </w:date>
      </w:sdtPr>
      <w:sdtEndPr/>
      <w:sdtContent>
        <w:p w:rsidR="00FB4780" w:rsidRPr="00875506" w:rsidRDefault="00D3756C" w:rsidP="006C7138">
          <w:r>
            <w:t>3. května 2024</w:t>
          </w:r>
        </w:p>
      </w:sdtContent>
    </w:sdt>
    <w:p w:rsidR="00FB4780" w:rsidRPr="00875506" w:rsidRDefault="00FB4780" w:rsidP="00FB4780">
      <w:pPr>
        <w:rPr>
          <w:b/>
        </w:rPr>
      </w:pP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tab/>
      </w:r>
      <w:r w:rsidRPr="00875506">
        <w:rPr>
          <w:b/>
        </w:rPr>
        <w:t>PODPIS:</w:t>
      </w:r>
    </w:p>
    <w:sectPr w:rsidR="00FB4780" w:rsidRPr="00875506" w:rsidSect="00875506">
      <w:headerReference w:type="default" r:id="rId8"/>
      <w:pgSz w:w="11906" w:h="16838"/>
      <w:pgMar w:top="1417" w:right="1417" w:bottom="113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F6" w:rsidRDefault="003900F6" w:rsidP="0090541B">
      <w:pPr>
        <w:spacing w:after="0" w:line="240" w:lineRule="auto"/>
      </w:pPr>
      <w:r>
        <w:separator/>
      </w:r>
    </w:p>
  </w:endnote>
  <w:endnote w:type="continuationSeparator" w:id="0">
    <w:p w:rsidR="003900F6" w:rsidRDefault="003900F6" w:rsidP="0090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F6" w:rsidRDefault="003900F6" w:rsidP="0090541B">
      <w:pPr>
        <w:spacing w:after="0" w:line="240" w:lineRule="auto"/>
      </w:pPr>
      <w:r>
        <w:separator/>
      </w:r>
    </w:p>
  </w:footnote>
  <w:footnote w:type="continuationSeparator" w:id="0">
    <w:p w:rsidR="003900F6" w:rsidRDefault="003900F6" w:rsidP="0090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1B" w:rsidRDefault="0094330B" w:rsidP="00875506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786D460" wp14:editId="70C23190">
          <wp:simplePos x="0" y="0"/>
          <wp:positionH relativeFrom="margin">
            <wp:align>right</wp:align>
          </wp:positionH>
          <wp:positionV relativeFrom="paragraph">
            <wp:posOffset>178435</wp:posOffset>
          </wp:positionV>
          <wp:extent cx="821690" cy="274327"/>
          <wp:effectExtent l="0" t="0" r="0" b="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274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541B">
      <w:rPr>
        <w:noProof/>
        <w:lang w:eastAsia="cs-CZ"/>
      </w:rPr>
      <w:drawing>
        <wp:inline distT="0" distB="0" distL="0" distR="0" wp14:anchorId="28A895B8" wp14:editId="3ACCFA3C">
          <wp:extent cx="1805940" cy="644077"/>
          <wp:effectExtent l="0" t="0" r="0" b="0"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18" t="22793" r="43861" b="22330"/>
                  <a:stretch/>
                </pic:blipFill>
                <pic:spPr bwMode="auto">
                  <a:xfrm>
                    <a:off x="0" y="0"/>
                    <a:ext cx="1856100" cy="66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755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1A6"/>
    <w:multiLevelType w:val="hybridMultilevel"/>
    <w:tmpl w:val="A1B4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523"/>
    <w:multiLevelType w:val="hybridMultilevel"/>
    <w:tmpl w:val="037E6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35BF"/>
    <w:multiLevelType w:val="hybridMultilevel"/>
    <w:tmpl w:val="1B16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971F2"/>
    <w:multiLevelType w:val="hybridMultilevel"/>
    <w:tmpl w:val="3236C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6U5hPu2EbvxGudIcFmHReBzJaB1cK9LpT+jhjll9Hdb6TkCMlf75tITZJ4dMniD3ieOVvGI5swLBR5G5Ci7eWA==" w:salt="svrW40Sg1kznvR51PnVQE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E"/>
    <w:rsid w:val="00024C0F"/>
    <w:rsid w:val="0008094C"/>
    <w:rsid w:val="00132362"/>
    <w:rsid w:val="00156D3B"/>
    <w:rsid w:val="001763E2"/>
    <w:rsid w:val="001B1F69"/>
    <w:rsid w:val="001C6F4D"/>
    <w:rsid w:val="001F359D"/>
    <w:rsid w:val="00214415"/>
    <w:rsid w:val="0023397A"/>
    <w:rsid w:val="00334C2C"/>
    <w:rsid w:val="00343208"/>
    <w:rsid w:val="00360910"/>
    <w:rsid w:val="003900F6"/>
    <w:rsid w:val="003A3E3B"/>
    <w:rsid w:val="00415233"/>
    <w:rsid w:val="004E6F62"/>
    <w:rsid w:val="004F579D"/>
    <w:rsid w:val="0051537F"/>
    <w:rsid w:val="00595C5D"/>
    <w:rsid w:val="0061307D"/>
    <w:rsid w:val="00687599"/>
    <w:rsid w:val="006A1CE0"/>
    <w:rsid w:val="006B453E"/>
    <w:rsid w:val="006C4919"/>
    <w:rsid w:val="006C7138"/>
    <w:rsid w:val="00722F44"/>
    <w:rsid w:val="0075202C"/>
    <w:rsid w:val="00780BC4"/>
    <w:rsid w:val="007B1613"/>
    <w:rsid w:val="007B6AB6"/>
    <w:rsid w:val="007C2BF1"/>
    <w:rsid w:val="007E3225"/>
    <w:rsid w:val="007E70FE"/>
    <w:rsid w:val="007F64A6"/>
    <w:rsid w:val="008041CB"/>
    <w:rsid w:val="0084207E"/>
    <w:rsid w:val="00875506"/>
    <w:rsid w:val="0090541B"/>
    <w:rsid w:val="0094330B"/>
    <w:rsid w:val="009B3558"/>
    <w:rsid w:val="00A54E5B"/>
    <w:rsid w:val="00A63B2C"/>
    <w:rsid w:val="00AA2C4A"/>
    <w:rsid w:val="00BD7F44"/>
    <w:rsid w:val="00C96B01"/>
    <w:rsid w:val="00D2067E"/>
    <w:rsid w:val="00D3756C"/>
    <w:rsid w:val="00D85671"/>
    <w:rsid w:val="00D96991"/>
    <w:rsid w:val="00E0205A"/>
    <w:rsid w:val="00E6725A"/>
    <w:rsid w:val="00EB3D08"/>
    <w:rsid w:val="00EC29DA"/>
    <w:rsid w:val="00EF55D4"/>
    <w:rsid w:val="00F64B79"/>
    <w:rsid w:val="00F8692F"/>
    <w:rsid w:val="00F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DD6CB2"/>
  <w15:chartTrackingRefBased/>
  <w15:docId w15:val="{1B673CBA-139D-4D9A-8DC2-ABBBC91E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41B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41B"/>
  </w:style>
  <w:style w:type="paragraph" w:styleId="Zpat">
    <w:name w:val="footer"/>
    <w:basedOn w:val="Normln"/>
    <w:link w:val="ZpatChar"/>
    <w:uiPriority w:val="99"/>
    <w:unhideWhenUsed/>
    <w:locked/>
    <w:rsid w:val="0090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41B"/>
  </w:style>
  <w:style w:type="character" w:styleId="Zstupntext">
    <w:name w:val="Placeholder Text"/>
    <w:basedOn w:val="Standardnpsmoodstavce"/>
    <w:uiPriority w:val="99"/>
    <w:semiHidden/>
    <w:locked/>
    <w:rsid w:val="0090541B"/>
    <w:rPr>
      <w:color w:val="808080"/>
    </w:rPr>
  </w:style>
  <w:style w:type="paragraph" w:styleId="Odstavecseseznamem">
    <w:name w:val="List Paragraph"/>
    <w:basedOn w:val="Normln"/>
    <w:uiPriority w:val="34"/>
    <w:qFormat/>
    <w:locked/>
    <w:rsid w:val="00156D3B"/>
    <w:pPr>
      <w:ind w:left="720"/>
      <w:contextualSpacing/>
    </w:pPr>
  </w:style>
  <w:style w:type="character" w:customStyle="1" w:styleId="Styl1">
    <w:name w:val="Styl1"/>
    <w:basedOn w:val="Standardnpsmoodstavce"/>
    <w:uiPriority w:val="1"/>
    <w:locked/>
    <w:rsid w:val="00EF55D4"/>
    <w:rPr>
      <w:b/>
    </w:rPr>
  </w:style>
  <w:style w:type="character" w:customStyle="1" w:styleId="Styl2">
    <w:name w:val="Styl2"/>
    <w:basedOn w:val="Standardnpsmoodstavce"/>
    <w:uiPriority w:val="1"/>
    <w:locked/>
    <w:rsid w:val="00EF55D4"/>
    <w:rPr>
      <w:i/>
    </w:rPr>
  </w:style>
  <w:style w:type="character" w:styleId="Zdraznnjemn">
    <w:name w:val="Subtle Emphasis"/>
    <w:basedOn w:val="Standardnpsmoodstavce"/>
    <w:uiPriority w:val="19"/>
    <w:qFormat/>
    <w:locked/>
    <w:rsid w:val="00EF55D4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locked/>
    <w:rsid w:val="00EF55D4"/>
    <w:rPr>
      <w:i/>
      <w:iCs/>
    </w:rPr>
  </w:style>
  <w:style w:type="character" w:customStyle="1" w:styleId="Styl3">
    <w:name w:val="Styl3"/>
    <w:basedOn w:val="Standardnpsmoodstavce"/>
    <w:uiPriority w:val="1"/>
    <w:locked/>
    <w:rsid w:val="00EF55D4"/>
    <w:rPr>
      <w:b/>
    </w:rPr>
  </w:style>
  <w:style w:type="character" w:customStyle="1" w:styleId="Styl4">
    <w:name w:val="Styl4"/>
    <w:basedOn w:val="Standardnpsmoodstavce"/>
    <w:uiPriority w:val="1"/>
    <w:locked/>
    <w:rsid w:val="00EF55D4"/>
    <w:rPr>
      <w:b/>
    </w:rPr>
  </w:style>
  <w:style w:type="character" w:customStyle="1" w:styleId="Styl5">
    <w:name w:val="Styl5"/>
    <w:basedOn w:val="Standardnpsmoodstavce"/>
    <w:uiPriority w:val="1"/>
    <w:locked/>
    <w:rsid w:val="00214415"/>
    <w:rPr>
      <w:b/>
    </w:rPr>
  </w:style>
  <w:style w:type="character" w:customStyle="1" w:styleId="Styl6">
    <w:name w:val="Styl6"/>
    <w:basedOn w:val="Standardnpsmoodstavce"/>
    <w:uiPriority w:val="1"/>
    <w:locked/>
    <w:rsid w:val="00214415"/>
    <w:rPr>
      <w:b/>
    </w:rPr>
  </w:style>
  <w:style w:type="character" w:customStyle="1" w:styleId="Styl7">
    <w:name w:val="Styl7"/>
    <w:basedOn w:val="Standardnpsmoodstavce"/>
    <w:uiPriority w:val="1"/>
    <w:locked/>
    <w:rsid w:val="00214415"/>
    <w:rPr>
      <w:b/>
    </w:rPr>
  </w:style>
  <w:style w:type="character" w:customStyle="1" w:styleId="Styl8">
    <w:name w:val="Styl8"/>
    <w:basedOn w:val="Standardnpsmoodstavce"/>
    <w:uiPriority w:val="1"/>
    <w:locked/>
    <w:rsid w:val="00214415"/>
  </w:style>
  <w:style w:type="character" w:customStyle="1" w:styleId="Styl9">
    <w:name w:val="Styl9"/>
    <w:basedOn w:val="Standardnpsmoodstavce"/>
    <w:uiPriority w:val="1"/>
    <w:locked/>
    <w:rsid w:val="00214415"/>
    <w:rPr>
      <w:b/>
    </w:rPr>
  </w:style>
  <w:style w:type="character" w:customStyle="1" w:styleId="Styl10">
    <w:name w:val="Styl10"/>
    <w:basedOn w:val="Standardnpsmoodstavce"/>
    <w:uiPriority w:val="1"/>
    <w:locked/>
    <w:rsid w:val="00214415"/>
    <w:rPr>
      <w:b/>
    </w:rPr>
  </w:style>
  <w:style w:type="character" w:customStyle="1" w:styleId="Styl11">
    <w:name w:val="Styl11"/>
    <w:basedOn w:val="Standardnpsmoodstavce"/>
    <w:uiPriority w:val="1"/>
    <w:locked/>
    <w:rsid w:val="00214415"/>
    <w:rPr>
      <w:b/>
    </w:rPr>
  </w:style>
  <w:style w:type="character" w:customStyle="1" w:styleId="Styl12">
    <w:name w:val="Styl12"/>
    <w:basedOn w:val="Standardnpsmoodstavce"/>
    <w:uiPriority w:val="1"/>
    <w:locked/>
    <w:rsid w:val="00214415"/>
    <w:rPr>
      <w:b/>
    </w:rPr>
  </w:style>
  <w:style w:type="character" w:customStyle="1" w:styleId="Styl13">
    <w:name w:val="Styl13"/>
    <w:basedOn w:val="Standardnpsmoodstavce"/>
    <w:uiPriority w:val="1"/>
    <w:locked/>
    <w:rsid w:val="00214415"/>
    <w:rPr>
      <w:b/>
    </w:rPr>
  </w:style>
  <w:style w:type="character" w:customStyle="1" w:styleId="Styl14">
    <w:name w:val="Styl14"/>
    <w:basedOn w:val="Standardnpsmoodstavce"/>
    <w:uiPriority w:val="1"/>
    <w:locked/>
    <w:rsid w:val="00214415"/>
    <w:rPr>
      <w:b/>
    </w:rPr>
  </w:style>
  <w:style w:type="character" w:customStyle="1" w:styleId="Styl15">
    <w:name w:val="Styl15"/>
    <w:basedOn w:val="Standardnpsmoodstavce"/>
    <w:uiPriority w:val="1"/>
    <w:locked/>
    <w:rsid w:val="00214415"/>
    <w:rPr>
      <w:b/>
    </w:rPr>
  </w:style>
  <w:style w:type="character" w:customStyle="1" w:styleId="Styl16">
    <w:name w:val="Styl16"/>
    <w:basedOn w:val="Standardnpsmoodstavce"/>
    <w:uiPriority w:val="1"/>
    <w:locked/>
    <w:rsid w:val="00214415"/>
    <w:rPr>
      <w:b/>
    </w:rPr>
  </w:style>
  <w:style w:type="character" w:customStyle="1" w:styleId="Styl17">
    <w:name w:val="Styl17"/>
    <w:basedOn w:val="Standardnpsmoodstavce"/>
    <w:uiPriority w:val="1"/>
    <w:rsid w:val="001F359D"/>
    <w:rPr>
      <w:b/>
    </w:rPr>
  </w:style>
  <w:style w:type="character" w:customStyle="1" w:styleId="Styl18">
    <w:name w:val="Styl18"/>
    <w:basedOn w:val="Standardnpsmoodstavce"/>
    <w:uiPriority w:val="1"/>
    <w:rsid w:val="001F359D"/>
    <w:rPr>
      <w:i/>
    </w:rPr>
  </w:style>
  <w:style w:type="character" w:customStyle="1" w:styleId="Styl19">
    <w:name w:val="Styl19"/>
    <w:basedOn w:val="Standardnpsmoodstavce"/>
    <w:uiPriority w:val="1"/>
    <w:rsid w:val="001F359D"/>
    <w:rPr>
      <w:b/>
    </w:rPr>
  </w:style>
  <w:style w:type="character" w:customStyle="1" w:styleId="Styl20">
    <w:name w:val="Styl20"/>
    <w:basedOn w:val="Standardnpsmoodstavce"/>
    <w:uiPriority w:val="1"/>
    <w:rsid w:val="001F359D"/>
    <w:rPr>
      <w:b/>
    </w:rPr>
  </w:style>
  <w:style w:type="character" w:customStyle="1" w:styleId="Styl21">
    <w:name w:val="Styl21"/>
    <w:basedOn w:val="Standardnpsmoodstavce"/>
    <w:uiPriority w:val="1"/>
    <w:rsid w:val="00415233"/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6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wnloads\Formular%20posudku%20DP%202024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7DB4A9CA014C65AD2E5E55A715F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1DF84E-A745-4EA5-96EE-800CB79305E4}"/>
      </w:docPartPr>
      <w:docPartBody>
        <w:p w:rsidR="002508BF" w:rsidRDefault="00D37077">
          <w:pPr>
            <w:pStyle w:val="347DB4A9CA014C65AD2E5E55A715FDB1"/>
          </w:pPr>
          <w:r w:rsidRPr="00983A1F">
            <w:rPr>
              <w:rStyle w:val="Zstupntext"/>
            </w:rPr>
            <w:t>Zvolte položku.</w:t>
          </w:r>
        </w:p>
      </w:docPartBody>
    </w:docPart>
    <w:docPart>
      <w:docPartPr>
        <w:name w:val="351A50F16F524FED9C5DF1BCABCFA6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794FE9-DE1F-44AC-BDE7-88E56478BED1}"/>
      </w:docPartPr>
      <w:docPartBody>
        <w:p w:rsidR="002508BF" w:rsidRDefault="00D37077">
          <w:pPr>
            <w:pStyle w:val="351A50F16F524FED9C5DF1BCABCFA64D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BD2940FA402742BEA7FD317012F68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F65A2-DEF3-482D-84CD-8931D54802DB}"/>
      </w:docPartPr>
      <w:docPartBody>
        <w:p w:rsidR="002508BF" w:rsidRDefault="00D37077">
          <w:pPr>
            <w:pStyle w:val="BD2940FA402742BEA7FD317012F6806F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CD1BC4C4098B41149DD8A47CC413F1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B6B357-C6D1-4A40-8887-83E83D49D913}"/>
      </w:docPartPr>
      <w:docPartBody>
        <w:p w:rsidR="002508BF" w:rsidRDefault="00D37077">
          <w:pPr>
            <w:pStyle w:val="CD1BC4C4098B41149DD8A47CC413F1FF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A725BAFE011D416B98B7374B914D27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190DF-C0D5-4B9A-B354-AA37AC3EE222}"/>
      </w:docPartPr>
      <w:docPartBody>
        <w:p w:rsidR="002508BF" w:rsidRDefault="00D37077">
          <w:pPr>
            <w:pStyle w:val="A725BAFE011D416B98B7374B914D2780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39CEAE6BD6E4487FA486A11C833D0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B663F-8D70-4CA3-A44A-B9B3FA112C58}"/>
      </w:docPartPr>
      <w:docPartBody>
        <w:p w:rsidR="002508BF" w:rsidRDefault="00D37077">
          <w:pPr>
            <w:pStyle w:val="39CEAE6BD6E4487FA486A11C833D04DA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92DBCCB09DB46E8AB530180BB7F2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6B02A2-8864-49FB-9B6D-4ACEED4ECC7B}"/>
      </w:docPartPr>
      <w:docPartBody>
        <w:p w:rsidR="002508BF" w:rsidRDefault="00D37077">
          <w:pPr>
            <w:pStyle w:val="192DBCCB09DB46E8AB530180BB7F2DF6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7063974AA8854EE6896A08E3EA32F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3D237-1132-4165-87B8-0BB11AB82BBB}"/>
      </w:docPartPr>
      <w:docPartBody>
        <w:p w:rsidR="002508BF" w:rsidRDefault="00D37077">
          <w:pPr>
            <w:pStyle w:val="7063974AA8854EE6896A08E3EA32FB6E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E8F68F5218034E39B3721F3EB6CA2C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39C26C-0CEC-4760-AC64-4C2F40BB093E}"/>
      </w:docPartPr>
      <w:docPartBody>
        <w:p w:rsidR="002508BF" w:rsidRDefault="00D37077">
          <w:pPr>
            <w:pStyle w:val="E8F68F5218034E39B3721F3EB6CA2CDA"/>
          </w:pPr>
          <w:r w:rsidRPr="00D96991">
            <w:t>…</w:t>
          </w:r>
        </w:p>
      </w:docPartBody>
    </w:docPart>
    <w:docPart>
      <w:docPartPr>
        <w:name w:val="625941DBD47A4919A8B61887CD68A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EDB2D-E111-4A59-9D24-8EA32C8E2FCC}"/>
      </w:docPartPr>
      <w:docPartBody>
        <w:p w:rsidR="002508BF" w:rsidRDefault="00D37077">
          <w:pPr>
            <w:pStyle w:val="625941DBD47A4919A8B61887CD68A167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23A8B8636B854F2C8C9DD2AB60CB5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8E5E05-4F42-4FED-B81C-F8B7E3EB995F}"/>
      </w:docPartPr>
      <w:docPartBody>
        <w:p w:rsidR="002508BF" w:rsidRDefault="00D37077">
          <w:pPr>
            <w:pStyle w:val="23A8B8636B854F2C8C9DD2AB60CB56BA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35AFDE6D8B0F43E4B5A1F06B0C3EF8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22F10-07A7-4BE9-A9FC-BF7AE65765A8}"/>
      </w:docPartPr>
      <w:docPartBody>
        <w:p w:rsidR="002508BF" w:rsidRDefault="00D37077">
          <w:pPr>
            <w:pStyle w:val="35AFDE6D8B0F43E4B5A1F06B0C3EF889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5D042B31779B47F0A2CA96EAC17D29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82794-726A-4BB6-A9A9-BF96A28BD20F}"/>
      </w:docPartPr>
      <w:docPartBody>
        <w:p w:rsidR="002508BF" w:rsidRDefault="00D37077">
          <w:pPr>
            <w:pStyle w:val="5D042B31779B47F0A2CA96EAC17D2920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F376167794FA4A92BC8B80C1F4AAC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2D4D6-9855-426D-AB89-1ACB676D957D}"/>
      </w:docPartPr>
      <w:docPartBody>
        <w:p w:rsidR="002508BF" w:rsidRDefault="00D37077">
          <w:pPr>
            <w:pStyle w:val="F376167794FA4A92BC8B80C1F4AACE8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7CE60E6F41DA4666BCD2687A93E0A1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CD4B51-7F5D-4C58-BB02-2BA0BFFC7ABE}"/>
      </w:docPartPr>
      <w:docPartBody>
        <w:p w:rsidR="002508BF" w:rsidRDefault="00D37077">
          <w:pPr>
            <w:pStyle w:val="7CE60E6F41DA4666BCD2687A93E0A19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A872DA3858634E3C8A5CE70685EF06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A033E3-C7A0-44BB-A274-BFFDE2681545}"/>
      </w:docPartPr>
      <w:docPartBody>
        <w:p w:rsidR="002508BF" w:rsidRDefault="00D37077">
          <w:pPr>
            <w:pStyle w:val="A872DA3858634E3C8A5CE70685EF063D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AB90D2BB2E74EE999C9FE767BC1E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DEFFC7-6662-40FA-9B16-4A6DC858CFA0}"/>
      </w:docPartPr>
      <w:docPartBody>
        <w:p w:rsidR="002508BF" w:rsidRDefault="00D37077">
          <w:pPr>
            <w:pStyle w:val="5AB90D2BB2E74EE999C9FE767BC1E378"/>
          </w:pPr>
          <w:r>
            <w:rPr>
              <w:rStyle w:val="Zstupntext"/>
            </w:rPr>
            <w:t>…</w:t>
          </w:r>
        </w:p>
      </w:docPartBody>
    </w:docPart>
    <w:docPart>
      <w:docPartPr>
        <w:name w:val="5347A01105F640B38F9309C7765067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5ACA8-7896-4638-A406-71DB00FC1647}"/>
      </w:docPartPr>
      <w:docPartBody>
        <w:p w:rsidR="002508BF" w:rsidRDefault="00D37077">
          <w:pPr>
            <w:pStyle w:val="5347A01105F640B38F9309C7765067EB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13D3C621B06E46669D22C37FFA308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CD2E4-B0FB-494C-AD96-140952AC6E0A}"/>
      </w:docPartPr>
      <w:docPartBody>
        <w:p w:rsidR="002508BF" w:rsidRDefault="00D37077">
          <w:pPr>
            <w:pStyle w:val="13D3C621B06E46669D22C37FFA3087AD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6D400FB1B2AE4F8EA683A2EFF23581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78196-764B-47D6-800A-D23570A86823}"/>
      </w:docPartPr>
      <w:docPartBody>
        <w:p w:rsidR="002508BF" w:rsidRDefault="00D37077">
          <w:pPr>
            <w:pStyle w:val="6D400FB1B2AE4F8EA683A2EFF235812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3E056ED77BC441018FE7E7E03F2B8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80098-431B-40BB-9537-711503933294}"/>
      </w:docPartPr>
      <w:docPartBody>
        <w:p w:rsidR="002508BF" w:rsidRDefault="00D37077">
          <w:pPr>
            <w:pStyle w:val="3E056ED77BC441018FE7E7E03F2B83CC"/>
          </w:pPr>
          <w:r>
            <w:rPr>
              <w:rStyle w:val="Zstupntext"/>
            </w:rPr>
            <w:t>..</w:t>
          </w:r>
          <w:r w:rsidRPr="00983A1F">
            <w:rPr>
              <w:rStyle w:val="Zstupntext"/>
            </w:rPr>
            <w:t>.</w:t>
          </w:r>
        </w:p>
      </w:docPartBody>
    </w:docPart>
    <w:docPart>
      <w:docPartPr>
        <w:name w:val="E001DA08DAA941D5A0348BC10C465B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9450D-3C54-4BE9-AC69-1D08382AD448}"/>
      </w:docPartPr>
      <w:docPartBody>
        <w:p w:rsidR="002508BF" w:rsidRDefault="00D37077">
          <w:pPr>
            <w:pStyle w:val="E001DA08DAA941D5A0348BC10C465B67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31C6D1DF8FC349E6B8EB847FB8D6A5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DFEAF8-26B3-46AD-811E-D00AA6DFA43E}"/>
      </w:docPartPr>
      <w:docPartBody>
        <w:p w:rsidR="002508BF" w:rsidRDefault="00D37077">
          <w:pPr>
            <w:pStyle w:val="31C6D1DF8FC349E6B8EB847FB8D6A5FD"/>
          </w:pPr>
          <w:r w:rsidRPr="00875506">
            <w:t>..</w:t>
          </w:r>
          <w:r w:rsidRPr="00875506">
            <w:rPr>
              <w:rStyle w:val="Zstupntext"/>
            </w:rPr>
            <w:t>.</w:t>
          </w:r>
        </w:p>
      </w:docPartBody>
    </w:docPart>
    <w:docPart>
      <w:docPartPr>
        <w:name w:val="81A1F359CA714778A8128251FC1464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6D3CD3-7517-440D-8117-EDCCD5716B6B}"/>
      </w:docPartPr>
      <w:docPartBody>
        <w:p w:rsidR="002508BF" w:rsidRDefault="00D37077">
          <w:pPr>
            <w:pStyle w:val="81A1F359CA714778A8128251FC146407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3F1AEDD89D954865910162585AF270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C0D11D-788C-42A9-B16C-582282C9C0DA}"/>
      </w:docPartPr>
      <w:docPartBody>
        <w:p w:rsidR="002508BF" w:rsidRDefault="00D37077">
          <w:pPr>
            <w:pStyle w:val="3F1AEDD89D954865910162585AF27082"/>
          </w:pPr>
          <w:r w:rsidRPr="00875506">
            <w:rPr>
              <w:rStyle w:val="Zstupntext"/>
            </w:rPr>
            <w:t>…</w:t>
          </w:r>
        </w:p>
      </w:docPartBody>
    </w:docPart>
    <w:docPart>
      <w:docPartPr>
        <w:name w:val="57D2F75951E341B2931CF02F1ADFE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F7935-43E1-4B21-B98C-151504BB6427}"/>
      </w:docPartPr>
      <w:docPartBody>
        <w:p w:rsidR="002508BF" w:rsidRDefault="00D37077">
          <w:pPr>
            <w:pStyle w:val="57D2F75951E341B2931CF02F1ADFEA9E"/>
          </w:pPr>
          <w:r w:rsidRPr="00875506">
            <w:rPr>
              <w:rStyle w:val="Zstupntext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77"/>
    <w:rsid w:val="002508BF"/>
    <w:rsid w:val="00D37077"/>
    <w:rsid w:val="00D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47DB4A9CA014C65AD2E5E55A715FDB1">
    <w:name w:val="347DB4A9CA014C65AD2E5E55A715FDB1"/>
  </w:style>
  <w:style w:type="paragraph" w:customStyle="1" w:styleId="351A50F16F524FED9C5DF1BCABCFA64D">
    <w:name w:val="351A50F16F524FED9C5DF1BCABCFA64D"/>
  </w:style>
  <w:style w:type="paragraph" w:customStyle="1" w:styleId="BD2940FA402742BEA7FD317012F6806F">
    <w:name w:val="BD2940FA402742BEA7FD317012F6806F"/>
  </w:style>
  <w:style w:type="paragraph" w:customStyle="1" w:styleId="CD1BC4C4098B41149DD8A47CC413F1FF">
    <w:name w:val="CD1BC4C4098B41149DD8A47CC413F1FF"/>
  </w:style>
  <w:style w:type="paragraph" w:customStyle="1" w:styleId="A725BAFE011D416B98B7374B914D2780">
    <w:name w:val="A725BAFE011D416B98B7374B914D2780"/>
  </w:style>
  <w:style w:type="paragraph" w:customStyle="1" w:styleId="39CEAE6BD6E4487FA486A11C833D04DA">
    <w:name w:val="39CEAE6BD6E4487FA486A11C833D04DA"/>
  </w:style>
  <w:style w:type="paragraph" w:customStyle="1" w:styleId="192DBCCB09DB46E8AB530180BB7F2DF6">
    <w:name w:val="192DBCCB09DB46E8AB530180BB7F2DF6"/>
  </w:style>
  <w:style w:type="paragraph" w:customStyle="1" w:styleId="7063974AA8854EE6896A08E3EA32FB6E">
    <w:name w:val="7063974AA8854EE6896A08E3EA32FB6E"/>
  </w:style>
  <w:style w:type="paragraph" w:customStyle="1" w:styleId="E8F68F5218034E39B3721F3EB6CA2CDA">
    <w:name w:val="E8F68F5218034E39B3721F3EB6CA2CDA"/>
  </w:style>
  <w:style w:type="paragraph" w:customStyle="1" w:styleId="625941DBD47A4919A8B61887CD68A167">
    <w:name w:val="625941DBD47A4919A8B61887CD68A167"/>
  </w:style>
  <w:style w:type="paragraph" w:customStyle="1" w:styleId="23A8B8636B854F2C8C9DD2AB60CB56BA">
    <w:name w:val="23A8B8636B854F2C8C9DD2AB60CB56BA"/>
  </w:style>
  <w:style w:type="paragraph" w:customStyle="1" w:styleId="35AFDE6D8B0F43E4B5A1F06B0C3EF889">
    <w:name w:val="35AFDE6D8B0F43E4B5A1F06B0C3EF889"/>
  </w:style>
  <w:style w:type="paragraph" w:customStyle="1" w:styleId="5D042B31779B47F0A2CA96EAC17D2920">
    <w:name w:val="5D042B31779B47F0A2CA96EAC17D2920"/>
  </w:style>
  <w:style w:type="paragraph" w:customStyle="1" w:styleId="F376167794FA4A92BC8B80C1F4AACE8B">
    <w:name w:val="F376167794FA4A92BC8B80C1F4AACE8B"/>
  </w:style>
  <w:style w:type="paragraph" w:customStyle="1" w:styleId="7CE60E6F41DA4666BCD2687A93E0A19D">
    <w:name w:val="7CE60E6F41DA4666BCD2687A93E0A19D"/>
  </w:style>
  <w:style w:type="paragraph" w:customStyle="1" w:styleId="A872DA3858634E3C8A5CE70685EF063D">
    <w:name w:val="A872DA3858634E3C8A5CE70685EF063D"/>
  </w:style>
  <w:style w:type="paragraph" w:customStyle="1" w:styleId="5AB90D2BB2E74EE999C9FE767BC1E378">
    <w:name w:val="5AB90D2BB2E74EE999C9FE767BC1E378"/>
  </w:style>
  <w:style w:type="paragraph" w:customStyle="1" w:styleId="5347A01105F640B38F9309C7765067EB">
    <w:name w:val="5347A01105F640B38F9309C7765067EB"/>
  </w:style>
  <w:style w:type="paragraph" w:customStyle="1" w:styleId="13D3C621B06E46669D22C37FFA3087AD">
    <w:name w:val="13D3C621B06E46669D22C37FFA3087AD"/>
  </w:style>
  <w:style w:type="paragraph" w:customStyle="1" w:styleId="6D400FB1B2AE4F8EA683A2EFF235812C">
    <w:name w:val="6D400FB1B2AE4F8EA683A2EFF235812C"/>
  </w:style>
  <w:style w:type="paragraph" w:customStyle="1" w:styleId="3E056ED77BC441018FE7E7E03F2B83CC">
    <w:name w:val="3E056ED77BC441018FE7E7E03F2B83CC"/>
  </w:style>
  <w:style w:type="paragraph" w:customStyle="1" w:styleId="E001DA08DAA941D5A0348BC10C465B67">
    <w:name w:val="E001DA08DAA941D5A0348BC10C465B67"/>
  </w:style>
  <w:style w:type="paragraph" w:customStyle="1" w:styleId="31C6D1DF8FC349E6B8EB847FB8D6A5FD">
    <w:name w:val="31C6D1DF8FC349E6B8EB847FB8D6A5FD"/>
  </w:style>
  <w:style w:type="paragraph" w:customStyle="1" w:styleId="81A1F359CA714778A8128251FC146407">
    <w:name w:val="81A1F359CA714778A8128251FC146407"/>
  </w:style>
  <w:style w:type="paragraph" w:customStyle="1" w:styleId="3F1AEDD89D954865910162585AF27082">
    <w:name w:val="3F1AEDD89D954865910162585AF27082"/>
  </w:style>
  <w:style w:type="paragraph" w:customStyle="1" w:styleId="57D2F75951E341B2931CF02F1ADFEA9E">
    <w:name w:val="57D2F75951E341B2931CF02F1ADFE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16A6-C10F-4265-938D-E491DFE5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posudku DP 2024(2)</Template>
  <TotalTime>0</TotalTime>
  <Pages>2</Pages>
  <Words>298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Šanc</cp:lastModifiedBy>
  <cp:revision>2</cp:revision>
  <cp:lastPrinted>2024-05-06T07:45:00Z</cp:lastPrinted>
  <dcterms:created xsi:type="dcterms:W3CDTF">2024-05-06T08:44:00Z</dcterms:created>
  <dcterms:modified xsi:type="dcterms:W3CDTF">2024-05-06T08:44:00Z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d893a67253da808cc7d0e83688447858087fe9a8306b6a03352f8d9f505d5d26</vt:lpwstr>
  </property>
</Properties>
</file>